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38B4" w:rsidRDefault="00DD38B4" w:rsidP="00DD38B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D38B4" w:rsidRDefault="00DD38B4" w:rsidP="00DD38B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D38B4" w:rsidRDefault="00DD38B4" w:rsidP="00DD38B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  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DD38B4" w:rsidRDefault="00DD38B4" w:rsidP="00DD38B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04 September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D38B4" w:rsidRDefault="00DD38B4" w:rsidP="00DD38B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D38B4" w:rsidRDefault="00DD38B4" w:rsidP="00DD38B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D38B4" w:rsidRDefault="00DD38B4" w:rsidP="00DD38B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  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DD38B4" w:rsidRDefault="00DD38B4" w:rsidP="00DD38B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04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September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DD38B4" w:rsidRDefault="00DD38B4" w:rsidP="00DD38B4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20 Irregular Migrants (Along with 10 Children) Were Rescued off the Coast of Muğla</w:t>
      </w:r>
    </w:p>
    <w:p w:rsidR="00DD38B4" w:rsidRDefault="00DD38B4" w:rsidP="00DD38B4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DD38B4" w:rsidRDefault="00DD38B4" w:rsidP="00DD38B4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03 September 2024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06.30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life boats off the coast of Muğla’s Bodrum district, and a total of 20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</w:t>
      </w:r>
      <w:r>
        <w:rPr>
          <w:rFonts w:ascii="Arial" w:hAnsi="Arial" w:cs="Arial"/>
          <w:sz w:val="22"/>
          <w:szCs w:val="22"/>
          <w:lang w:val="en-GB"/>
        </w:rPr>
        <w:t xml:space="preserve">(along with 10 children)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the </w:t>
      </w:r>
      <w:r w:rsidR="005448F3">
        <w:rPr>
          <w:rFonts w:ascii="Arial" w:hAnsi="Arial" w:cs="Arial"/>
          <w:sz w:val="22"/>
          <w:szCs w:val="22"/>
          <w:lang w:val="en-GB"/>
        </w:rPr>
        <w:t xml:space="preserve">2 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>life boats that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assets,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TUR CG </w:t>
      </w:r>
      <w:r>
        <w:rPr>
          <w:rFonts w:ascii="Arial" w:hAnsi="Arial" w:cs="Arial"/>
          <w:sz w:val="22"/>
          <w:szCs w:val="22"/>
          <w:lang w:val="en-GB"/>
        </w:rPr>
        <w:t>Boat (KB-11</w:t>
      </w:r>
      <w:r w:rsidR="00A2091B">
        <w:rPr>
          <w:rFonts w:ascii="Arial" w:hAnsi="Arial" w:cs="Arial"/>
          <w:sz w:val="22"/>
          <w:szCs w:val="22"/>
          <w:lang w:val="en-GB"/>
        </w:rPr>
        <w:t>0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DD38B4" w:rsidRDefault="00DD38B4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7F24FF" w:rsidP="004A1F07">
      <w:pPr>
        <w:rPr>
          <w:rFonts w:ascii="Arial" w:hAnsi="Arial" w:cs="Arial"/>
          <w:noProof/>
          <w:sz w:val="22"/>
        </w:rPr>
      </w:pPr>
      <w:r w:rsidRPr="007F24FF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DCE9BE6" wp14:editId="3A3F9CB9">
            <wp:simplePos x="0" y="0"/>
            <wp:positionH relativeFrom="margin">
              <wp:align>right</wp:align>
            </wp:positionH>
            <wp:positionV relativeFrom="paragraph">
              <wp:posOffset>157408</wp:posOffset>
            </wp:positionV>
            <wp:extent cx="5760720" cy="4337872"/>
            <wp:effectExtent l="0" t="0" r="0" b="5715"/>
            <wp:wrapTight wrapText="bothSides">
              <wp:wrapPolygon edited="0">
                <wp:start x="0" y="0"/>
                <wp:lineTo x="0" y="21534"/>
                <wp:lineTo x="21500" y="21534"/>
                <wp:lineTo x="21500" y="0"/>
                <wp:lineTo x="0" y="0"/>
              </wp:wrapPolygon>
            </wp:wrapTight>
            <wp:docPr id="3" name="Resim 3" descr="E:\01-EYLÜL\03 eylül\isay\04Eyl24Bodrum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YLÜL\03 eylül\isay\04Eyl24Bodrum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3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5E9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57E9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8F3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0652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24FF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091B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62F6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CCA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38B4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19EA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C4BF6-C40B-4B5F-9C7D-AD51113E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948</cp:revision>
  <cp:lastPrinted>2024-07-01T08:30:00Z</cp:lastPrinted>
  <dcterms:created xsi:type="dcterms:W3CDTF">2022-08-27T13:58:00Z</dcterms:created>
  <dcterms:modified xsi:type="dcterms:W3CDTF">2024-09-05T06:48:00Z</dcterms:modified>
</cp:coreProperties>
</file>